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6FA11" w14:textId="3138D1E7" w:rsidR="00EC07FD" w:rsidRPr="006813F6" w:rsidRDefault="001A60C5" w:rsidP="0002411A">
      <w:pPr>
        <w:spacing w:line="240" w:lineRule="auto"/>
        <w:rPr>
          <w:rFonts w:asciiTheme="majorHAnsi" w:hAnsiTheme="majorHAnsi" w:cstheme="majorHAnsi"/>
          <w:b/>
          <w:color w:val="33CCCC"/>
          <w:sz w:val="28"/>
        </w:rPr>
      </w:pPr>
      <w:r>
        <w:rPr>
          <w:rFonts w:asciiTheme="majorHAnsi" w:hAnsiTheme="majorHAnsi" w:cstheme="majorHAnsi"/>
          <w:b/>
          <w:color w:val="33CCCC"/>
          <w:sz w:val="28"/>
        </w:rPr>
        <w:t>Liste für die</w:t>
      </w:r>
      <w:r w:rsidR="00754885" w:rsidRPr="006813F6">
        <w:rPr>
          <w:rFonts w:asciiTheme="majorHAnsi" w:hAnsiTheme="majorHAnsi" w:cstheme="majorHAnsi"/>
          <w:b/>
          <w:color w:val="33CCCC"/>
          <w:sz w:val="28"/>
        </w:rPr>
        <w:t xml:space="preserve"> </w:t>
      </w:r>
      <w:r w:rsidR="006813F6" w:rsidRPr="006813F6">
        <w:rPr>
          <w:rFonts w:asciiTheme="majorHAnsi" w:hAnsiTheme="majorHAnsi" w:cstheme="majorHAnsi"/>
          <w:b/>
          <w:color w:val="33CCCC"/>
          <w:sz w:val="28"/>
        </w:rPr>
        <w:t>PTS</w:t>
      </w:r>
    </w:p>
    <w:p w14:paraId="49543FF5" w14:textId="77777777" w:rsidR="005A12D4" w:rsidRDefault="005A12D4" w:rsidP="0002411A">
      <w:pPr>
        <w:spacing w:line="240" w:lineRule="auto"/>
        <w:rPr>
          <w:rFonts w:asciiTheme="majorHAnsi" w:hAnsiTheme="majorHAnsi" w:cstheme="majorHAnsi"/>
          <w:b/>
        </w:rPr>
      </w:pPr>
    </w:p>
    <w:p w14:paraId="4026756B" w14:textId="77777777" w:rsidR="00F11D59" w:rsidRPr="00754885" w:rsidRDefault="00AD6A2E" w:rsidP="0002411A">
      <w:pPr>
        <w:spacing w:line="240" w:lineRule="auto"/>
        <w:rPr>
          <w:rFonts w:asciiTheme="majorHAnsi" w:hAnsiTheme="majorHAnsi" w:cstheme="majorHAnsi"/>
          <w:b/>
          <w:color w:val="FFC000"/>
          <w:sz w:val="28"/>
        </w:rPr>
      </w:pPr>
      <w:r w:rsidRPr="00754885">
        <w:rPr>
          <w:rFonts w:asciiTheme="majorHAnsi" w:hAnsiTheme="majorHAnsi" w:cstheme="majorHAnsi"/>
          <w:b/>
        </w:rPr>
        <w:t>Liebe Eltern,</w:t>
      </w:r>
      <w:r w:rsidR="000D30AC" w:rsidRPr="00754885">
        <w:rPr>
          <w:rFonts w:asciiTheme="majorHAnsi" w:hAnsiTheme="majorHAnsi" w:cstheme="majorHAnsi"/>
          <w:b/>
        </w:rPr>
        <w:tab/>
      </w:r>
      <w:r w:rsidR="000D30AC" w:rsidRPr="00754885">
        <w:rPr>
          <w:rFonts w:asciiTheme="majorHAnsi" w:hAnsiTheme="majorHAnsi" w:cstheme="majorHAnsi"/>
          <w:b/>
        </w:rPr>
        <w:tab/>
      </w:r>
      <w:r w:rsidR="000D30AC" w:rsidRPr="00754885">
        <w:rPr>
          <w:rFonts w:asciiTheme="majorHAnsi" w:hAnsiTheme="majorHAnsi" w:cstheme="majorHAnsi"/>
          <w:b/>
        </w:rPr>
        <w:tab/>
      </w:r>
      <w:r w:rsidR="000D30AC" w:rsidRPr="00754885">
        <w:rPr>
          <w:rFonts w:asciiTheme="majorHAnsi" w:hAnsiTheme="majorHAnsi" w:cstheme="majorHAnsi"/>
          <w:b/>
        </w:rPr>
        <w:tab/>
      </w:r>
      <w:r w:rsidR="000D30AC" w:rsidRPr="00754885">
        <w:rPr>
          <w:rFonts w:asciiTheme="majorHAnsi" w:hAnsiTheme="majorHAnsi" w:cstheme="majorHAnsi"/>
          <w:b/>
        </w:rPr>
        <w:tab/>
      </w:r>
    </w:p>
    <w:p w14:paraId="1E73546D" w14:textId="77777777" w:rsidR="00AD6A2E" w:rsidRPr="00754885" w:rsidRDefault="00AD6A2E" w:rsidP="0002411A">
      <w:pPr>
        <w:spacing w:line="240" w:lineRule="auto"/>
        <w:rPr>
          <w:rFonts w:asciiTheme="majorHAnsi" w:hAnsiTheme="majorHAnsi" w:cstheme="majorHAnsi"/>
        </w:rPr>
      </w:pPr>
      <w:r w:rsidRPr="00754885">
        <w:rPr>
          <w:rFonts w:asciiTheme="majorHAnsi" w:hAnsiTheme="majorHAnsi" w:cstheme="majorHAnsi"/>
        </w:rPr>
        <w:t xml:space="preserve">für das kommende Schuljahr besteht für euch </w:t>
      </w:r>
      <w:r w:rsidR="00C91295">
        <w:rPr>
          <w:rFonts w:asciiTheme="majorHAnsi" w:hAnsiTheme="majorHAnsi" w:cstheme="majorHAnsi"/>
        </w:rPr>
        <w:t xml:space="preserve">erneut </w:t>
      </w:r>
      <w:r w:rsidRPr="00754885">
        <w:rPr>
          <w:rFonts w:asciiTheme="majorHAnsi" w:hAnsiTheme="majorHAnsi" w:cstheme="majorHAnsi"/>
        </w:rPr>
        <w:t>die Möglichkeit, den Einkauf (fast) aller Schulartikel über die Schule in Kooperation mit der Firma „</w:t>
      </w:r>
      <w:proofErr w:type="spellStart"/>
      <w:r w:rsidRPr="00754885">
        <w:rPr>
          <w:rFonts w:asciiTheme="majorHAnsi" w:hAnsiTheme="majorHAnsi" w:cstheme="majorHAnsi"/>
        </w:rPr>
        <w:t>Lechleitner</w:t>
      </w:r>
      <w:proofErr w:type="spellEnd"/>
      <w:r w:rsidRPr="00754885">
        <w:rPr>
          <w:rFonts w:asciiTheme="majorHAnsi" w:hAnsiTheme="majorHAnsi" w:cstheme="majorHAnsi"/>
        </w:rPr>
        <w:t>“ einfach</w:t>
      </w:r>
      <w:r w:rsidR="00EC07FD" w:rsidRPr="00754885">
        <w:rPr>
          <w:rFonts w:asciiTheme="majorHAnsi" w:hAnsiTheme="majorHAnsi" w:cstheme="majorHAnsi"/>
        </w:rPr>
        <w:t xml:space="preserve">, </w:t>
      </w:r>
      <w:r w:rsidRPr="00754885">
        <w:rPr>
          <w:rFonts w:asciiTheme="majorHAnsi" w:hAnsiTheme="majorHAnsi" w:cstheme="majorHAnsi"/>
        </w:rPr>
        <w:t xml:space="preserve">bequem </w:t>
      </w:r>
      <w:r w:rsidR="00EC07FD" w:rsidRPr="00754885">
        <w:rPr>
          <w:rFonts w:asciiTheme="majorHAnsi" w:hAnsiTheme="majorHAnsi" w:cstheme="majorHAnsi"/>
        </w:rPr>
        <w:t xml:space="preserve">und mit Bestpreisgarantie </w:t>
      </w:r>
      <w:r w:rsidRPr="00754885">
        <w:rPr>
          <w:rFonts w:asciiTheme="majorHAnsi" w:hAnsiTheme="majorHAnsi" w:cstheme="majorHAnsi"/>
        </w:rPr>
        <w:t>abzuwickeln.</w:t>
      </w:r>
    </w:p>
    <w:p w14:paraId="497AA92C" w14:textId="77777777" w:rsidR="00AD6A2E" w:rsidRPr="00754885" w:rsidRDefault="00AD6A2E" w:rsidP="0002411A">
      <w:pPr>
        <w:spacing w:line="240" w:lineRule="auto"/>
        <w:rPr>
          <w:rFonts w:asciiTheme="majorHAnsi" w:hAnsiTheme="majorHAnsi" w:cstheme="majorHAnsi"/>
        </w:rPr>
      </w:pPr>
      <w:r w:rsidRPr="00754885">
        <w:rPr>
          <w:rFonts w:asciiTheme="majorHAnsi" w:hAnsiTheme="majorHAnsi" w:cstheme="majorHAnsi"/>
        </w:rPr>
        <w:t>Mit eurer Zustimmung wir</w:t>
      </w:r>
      <w:r w:rsidR="00754885">
        <w:rPr>
          <w:rFonts w:asciiTheme="majorHAnsi" w:hAnsiTheme="majorHAnsi" w:cstheme="majorHAnsi"/>
        </w:rPr>
        <w:t>d</w:t>
      </w:r>
      <w:r w:rsidRPr="00754885">
        <w:rPr>
          <w:rFonts w:asciiTheme="majorHAnsi" w:hAnsiTheme="majorHAnsi" w:cstheme="majorHAnsi"/>
        </w:rPr>
        <w:t xml:space="preserve"> für euer Kind das Gesamtpaket an benötigten Schulartikel</w:t>
      </w:r>
      <w:r w:rsidR="00754885">
        <w:rPr>
          <w:rFonts w:asciiTheme="majorHAnsi" w:hAnsiTheme="majorHAnsi" w:cstheme="majorHAnsi"/>
        </w:rPr>
        <w:t>n (siehe Rückseite)</w:t>
      </w:r>
      <w:r w:rsidRPr="00754885">
        <w:rPr>
          <w:rFonts w:asciiTheme="majorHAnsi" w:hAnsiTheme="majorHAnsi" w:cstheme="majorHAnsi"/>
        </w:rPr>
        <w:t xml:space="preserve"> bestellt und zu Schulbeginn in die Schule geliefert. Die Zahlung erfolgt mittels Zahlschein.</w:t>
      </w:r>
    </w:p>
    <w:p w14:paraId="01B8D315" w14:textId="48013FAD" w:rsidR="00AC6D44" w:rsidRPr="00754885" w:rsidRDefault="00EC07FD" w:rsidP="00AC6D44">
      <w:pPr>
        <w:spacing w:line="240" w:lineRule="auto"/>
        <w:rPr>
          <w:rFonts w:asciiTheme="majorHAnsi" w:hAnsiTheme="majorHAnsi" w:cstheme="majorHAnsi"/>
        </w:rPr>
      </w:pPr>
      <w:r w:rsidRPr="00754885">
        <w:rPr>
          <w:rFonts w:asciiTheme="majorHAnsi" w:hAnsiTheme="majorHAnsi" w:cstheme="majorHAnsi"/>
        </w:rPr>
        <w:t xml:space="preserve">Aus organisatorischen Gründen bitte den Abschnitt </w:t>
      </w:r>
      <w:r w:rsidR="0003326E">
        <w:rPr>
          <w:rFonts w:asciiTheme="majorHAnsi" w:hAnsiTheme="majorHAnsi" w:cstheme="majorHAnsi"/>
          <w:b/>
        </w:rPr>
        <w:t xml:space="preserve">bis </w:t>
      </w:r>
      <w:r w:rsidR="00217348">
        <w:rPr>
          <w:rFonts w:asciiTheme="majorHAnsi" w:hAnsiTheme="majorHAnsi" w:cstheme="majorHAnsi"/>
          <w:b/>
        </w:rPr>
        <w:t>22</w:t>
      </w:r>
      <w:r w:rsidR="0003326E">
        <w:rPr>
          <w:rFonts w:asciiTheme="majorHAnsi" w:hAnsiTheme="majorHAnsi" w:cstheme="majorHAnsi"/>
          <w:b/>
        </w:rPr>
        <w:t>.06. (</w:t>
      </w:r>
      <w:r w:rsidR="00217348">
        <w:rPr>
          <w:rFonts w:asciiTheme="majorHAnsi" w:hAnsiTheme="majorHAnsi" w:cstheme="majorHAnsi"/>
          <w:b/>
        </w:rPr>
        <w:t>MI</w:t>
      </w:r>
      <w:r w:rsidR="0003326E">
        <w:rPr>
          <w:rFonts w:asciiTheme="majorHAnsi" w:hAnsiTheme="majorHAnsi" w:cstheme="majorHAnsi"/>
          <w:b/>
        </w:rPr>
        <w:t xml:space="preserve">) </w:t>
      </w:r>
      <w:r w:rsidR="006813F6">
        <w:rPr>
          <w:rFonts w:asciiTheme="majorHAnsi" w:hAnsiTheme="majorHAnsi" w:cstheme="majorHAnsi"/>
        </w:rPr>
        <w:t xml:space="preserve">bei Heinz </w:t>
      </w:r>
      <w:proofErr w:type="spellStart"/>
      <w:r w:rsidR="006813F6">
        <w:rPr>
          <w:rFonts w:asciiTheme="majorHAnsi" w:hAnsiTheme="majorHAnsi" w:cstheme="majorHAnsi"/>
        </w:rPr>
        <w:t>Schärmer</w:t>
      </w:r>
      <w:proofErr w:type="spellEnd"/>
      <w:r w:rsidRPr="00754885">
        <w:rPr>
          <w:rFonts w:asciiTheme="majorHAnsi" w:hAnsiTheme="majorHAnsi" w:cstheme="majorHAnsi"/>
        </w:rPr>
        <w:t xml:space="preserve"> abgeben.</w:t>
      </w:r>
    </w:p>
    <w:p w14:paraId="033B5104" w14:textId="59585AC7" w:rsidR="00AC6D44" w:rsidRPr="000628B9" w:rsidRDefault="00AC6D44" w:rsidP="000628B9">
      <w:pPr>
        <w:pStyle w:val="Listenabsatz"/>
        <w:numPr>
          <w:ilvl w:val="0"/>
          <w:numId w:val="4"/>
        </w:numPr>
        <w:spacing w:line="240" w:lineRule="auto"/>
        <w:rPr>
          <w:rFonts w:asciiTheme="majorHAnsi" w:hAnsiTheme="majorHAnsi" w:cstheme="majorHAnsi"/>
          <w:b/>
        </w:rPr>
      </w:pPr>
      <w:r w:rsidRPr="00754885">
        <w:rPr>
          <w:rFonts w:asciiTheme="majorHAnsi" w:hAnsiTheme="majorHAnsi" w:cstheme="majorHAnsi"/>
          <w:b/>
        </w:rPr>
        <w:t>Weitergeführt werden:</w:t>
      </w:r>
    </w:p>
    <w:p w14:paraId="159FB297" w14:textId="77777777" w:rsidR="00AC6D44" w:rsidRPr="00754885" w:rsidRDefault="00AC6D44" w:rsidP="00AC6D44">
      <w:pPr>
        <w:pStyle w:val="Listenabsatz"/>
        <w:numPr>
          <w:ilvl w:val="1"/>
          <w:numId w:val="4"/>
        </w:numPr>
        <w:spacing w:line="240" w:lineRule="auto"/>
        <w:rPr>
          <w:rFonts w:asciiTheme="majorHAnsi" w:hAnsiTheme="majorHAnsi" w:cstheme="majorHAnsi"/>
        </w:rPr>
      </w:pPr>
      <w:r w:rsidRPr="00754885">
        <w:rPr>
          <w:rFonts w:asciiTheme="majorHAnsi" w:hAnsiTheme="majorHAnsi" w:cstheme="majorHAnsi"/>
        </w:rPr>
        <w:t xml:space="preserve">EH: 20 Klarsichtfolien; </w:t>
      </w:r>
      <w:r w:rsidRPr="00754885">
        <w:rPr>
          <w:rFonts w:asciiTheme="majorHAnsi" w:hAnsiTheme="majorHAnsi" w:cstheme="majorHAnsi"/>
          <w:b/>
        </w:rPr>
        <w:t>Bekleidung</w:t>
      </w:r>
      <w:r w:rsidRPr="00754885">
        <w:rPr>
          <w:rFonts w:asciiTheme="majorHAnsi" w:hAnsiTheme="majorHAnsi" w:cstheme="majorHAnsi"/>
        </w:rPr>
        <w:t>: weiße, vorne geschlossene Pantoffel; weißes T-Shirt ohne Aufdruck; Schürze weiß halblang oder Bistro; Kochmütze oder Kopftuch weiß; -&gt;Die Kochwäsche muss kochfest sein!</w:t>
      </w:r>
    </w:p>
    <w:p w14:paraId="2A92FDD0" w14:textId="77777777" w:rsidR="00754885" w:rsidRDefault="00754885" w:rsidP="00AC6D44">
      <w:pPr>
        <w:pStyle w:val="Listenabsatz"/>
        <w:numPr>
          <w:ilvl w:val="1"/>
          <w:numId w:val="4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… Federpennal-Check </w:t>
      </w:r>
      <w:r w:rsidRPr="00754885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41FCC75" w14:textId="77777777" w:rsidR="00754885" w:rsidRPr="00754885" w:rsidRDefault="00754885" w:rsidP="00754885">
      <w:pPr>
        <w:pStyle w:val="Listenabsatz"/>
        <w:spacing w:line="240" w:lineRule="auto"/>
        <w:ind w:left="1440"/>
        <w:rPr>
          <w:rFonts w:asciiTheme="majorHAnsi" w:hAnsiTheme="majorHAnsi" w:cstheme="majorHAnsi"/>
        </w:rPr>
      </w:pPr>
    </w:p>
    <w:p w14:paraId="32F391AD" w14:textId="77777777" w:rsidR="00930D2D" w:rsidRPr="00930D2D" w:rsidRDefault="00E203A4" w:rsidP="00930D2D">
      <w:pPr>
        <w:pStyle w:val="Listenabsatz"/>
        <w:numPr>
          <w:ilvl w:val="0"/>
          <w:numId w:val="5"/>
        </w:num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Bitte selbst mitbringen</w:t>
      </w:r>
      <w:r w:rsidR="00930D2D" w:rsidRPr="00930D2D">
        <w:rPr>
          <w:rFonts w:asciiTheme="majorHAnsi" w:hAnsiTheme="majorHAnsi" w:cstheme="majorHAnsi"/>
          <w:b/>
        </w:rPr>
        <w:t>:</w:t>
      </w:r>
    </w:p>
    <w:p w14:paraId="45286646" w14:textId="77777777" w:rsidR="00E203A4" w:rsidRDefault="00E203A4" w:rsidP="00E203A4">
      <w:pPr>
        <w:pStyle w:val="Listenabsatz"/>
        <w:numPr>
          <w:ilvl w:val="1"/>
          <w:numId w:val="5"/>
        </w:numPr>
        <w:spacing w:line="240" w:lineRule="auto"/>
        <w:rPr>
          <w:rFonts w:asciiTheme="majorHAnsi" w:hAnsiTheme="majorHAnsi" w:cstheme="majorHAnsi"/>
        </w:rPr>
      </w:pPr>
      <w:r w:rsidRPr="00754885">
        <w:rPr>
          <w:rFonts w:asciiTheme="majorHAnsi" w:hAnsiTheme="majorHAnsi" w:cstheme="majorHAnsi"/>
        </w:rPr>
        <w:t>BS: Turnbeutel mit Hallenturnschuhen, Sportkleidung (Shirt, Hose, Socken)</w:t>
      </w:r>
    </w:p>
    <w:p w14:paraId="39E86FC2" w14:textId="2D9F75A9" w:rsidR="00930D2D" w:rsidRDefault="00930D2D" w:rsidP="003F0228">
      <w:pPr>
        <w:pStyle w:val="Listenabsatz"/>
        <w:numPr>
          <w:ilvl w:val="0"/>
          <w:numId w:val="6"/>
        </w:numPr>
        <w:spacing w:line="240" w:lineRule="auto"/>
        <w:rPr>
          <w:rFonts w:asciiTheme="majorHAnsi" w:hAnsiTheme="majorHAnsi" w:cstheme="majorHAnsi"/>
        </w:rPr>
      </w:pPr>
      <w:r w:rsidRPr="003F0228">
        <w:rPr>
          <w:rFonts w:asciiTheme="majorHAnsi" w:hAnsiTheme="majorHAnsi" w:cstheme="majorHAnsi"/>
        </w:rPr>
        <w:t>Hausschuhe</w:t>
      </w:r>
    </w:p>
    <w:p w14:paraId="5971A76A" w14:textId="65CD4E4B" w:rsidR="000628B9" w:rsidRPr="000628B9" w:rsidRDefault="000628B9" w:rsidP="000628B9">
      <w:pPr>
        <w:pStyle w:val="Listenabsatz"/>
        <w:spacing w:line="240" w:lineRule="auto"/>
        <w:ind w:left="1440"/>
        <w:rPr>
          <w:rFonts w:asciiTheme="majorHAnsi" w:hAnsiTheme="majorHAnsi" w:cstheme="majorHAnsi"/>
          <w:color w:val="BF8F00" w:themeColor="accent4" w:themeShade="BF"/>
        </w:rPr>
      </w:pPr>
      <w:r w:rsidRPr="000628B9">
        <w:rPr>
          <w:rFonts w:asciiTheme="majorHAnsi" w:hAnsiTheme="majorHAnsi" w:cstheme="majorHAnsi"/>
          <w:color w:val="BF8F00" w:themeColor="accent4" w:themeShade="BF"/>
        </w:rPr>
        <w:t>Hallenturnschuhe dürfen nicht als Hausschuhe verwendet werden!</w:t>
      </w:r>
    </w:p>
    <w:p w14:paraId="251447A2" w14:textId="77777777" w:rsidR="00930D2D" w:rsidRDefault="00930D2D" w:rsidP="003F0228">
      <w:pPr>
        <w:pStyle w:val="Listenabsatz"/>
        <w:numPr>
          <w:ilvl w:val="0"/>
          <w:numId w:val="6"/>
        </w:numPr>
        <w:spacing w:line="240" w:lineRule="auto"/>
        <w:rPr>
          <w:rFonts w:asciiTheme="majorHAnsi" w:hAnsiTheme="majorHAnsi" w:cstheme="majorHAnsi"/>
        </w:rPr>
      </w:pPr>
      <w:r w:rsidRPr="003F0228">
        <w:rPr>
          <w:rFonts w:asciiTheme="majorHAnsi" w:hAnsiTheme="majorHAnsi" w:cstheme="majorHAnsi"/>
        </w:rPr>
        <w:t>1 Schere</w:t>
      </w:r>
    </w:p>
    <w:p w14:paraId="160CE9BF" w14:textId="77777777" w:rsidR="00802BFE" w:rsidRPr="003F0228" w:rsidRDefault="00802BFE" w:rsidP="003F0228">
      <w:pPr>
        <w:pStyle w:val="Listenabsatz"/>
        <w:numPr>
          <w:ilvl w:val="0"/>
          <w:numId w:val="6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Klebstoff</w:t>
      </w:r>
    </w:p>
    <w:p w14:paraId="086FFA57" w14:textId="77777777" w:rsidR="00930D2D" w:rsidRDefault="00930D2D" w:rsidP="00930D2D">
      <w:pPr>
        <w:pStyle w:val="Listenabsatz"/>
        <w:numPr>
          <w:ilvl w:val="0"/>
          <w:numId w:val="6"/>
        </w:numPr>
        <w:spacing w:line="240" w:lineRule="auto"/>
        <w:rPr>
          <w:rFonts w:asciiTheme="majorHAnsi" w:hAnsiTheme="majorHAnsi" w:cstheme="majorHAnsi"/>
        </w:rPr>
      </w:pPr>
      <w:r w:rsidRPr="003F0228">
        <w:rPr>
          <w:rFonts w:asciiTheme="majorHAnsi" w:hAnsiTheme="majorHAnsi" w:cstheme="majorHAnsi"/>
        </w:rPr>
        <w:t xml:space="preserve">Textmarker </w:t>
      </w:r>
      <w:r w:rsidR="00802BFE">
        <w:rPr>
          <w:rFonts w:asciiTheme="majorHAnsi" w:hAnsiTheme="majorHAnsi" w:cstheme="majorHAnsi"/>
        </w:rPr>
        <w:t>in Gelb, Rot und Grün</w:t>
      </w:r>
    </w:p>
    <w:p w14:paraId="4AE386B0" w14:textId="77777777" w:rsidR="00E203A4" w:rsidRDefault="00802BFE" w:rsidP="00E203A4">
      <w:pPr>
        <w:pStyle w:val="Listenabsatz"/>
        <w:numPr>
          <w:ilvl w:val="1"/>
          <w:numId w:val="4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Holzfarben in Gelb, Rot und Grün</w:t>
      </w:r>
      <w:r w:rsidR="00E203A4" w:rsidRPr="00E203A4">
        <w:rPr>
          <w:rFonts w:asciiTheme="majorHAnsi" w:hAnsiTheme="majorHAnsi" w:cstheme="majorHAnsi"/>
        </w:rPr>
        <w:t xml:space="preserve"> </w:t>
      </w:r>
    </w:p>
    <w:p w14:paraId="15B2F8CA" w14:textId="77777777" w:rsidR="00802BFE" w:rsidRPr="00E203A4" w:rsidRDefault="00E203A4" w:rsidP="00E203A4">
      <w:pPr>
        <w:pStyle w:val="Listenabsatz"/>
        <w:numPr>
          <w:ilvl w:val="1"/>
          <w:numId w:val="4"/>
        </w:numPr>
        <w:spacing w:line="240" w:lineRule="auto"/>
        <w:rPr>
          <w:rFonts w:asciiTheme="majorHAnsi" w:hAnsiTheme="majorHAnsi" w:cstheme="majorHAnsi"/>
        </w:rPr>
      </w:pPr>
      <w:r w:rsidRPr="00754885">
        <w:rPr>
          <w:rFonts w:asciiTheme="majorHAnsi" w:hAnsiTheme="majorHAnsi" w:cstheme="majorHAnsi"/>
        </w:rPr>
        <w:t>M: Zirkel, Geo-Dreieck, Taschenrechner (einheitlich: Texas Instruments TI-30XIIS)</w:t>
      </w:r>
    </w:p>
    <w:p w14:paraId="0DFF119C" w14:textId="77777777" w:rsidR="004C69C2" w:rsidRPr="004C69C2" w:rsidRDefault="004C69C2" w:rsidP="004C69C2">
      <w:pPr>
        <w:pStyle w:val="Listenabsatz"/>
        <w:spacing w:line="240" w:lineRule="auto"/>
        <w:ind w:left="1440"/>
        <w:rPr>
          <w:rFonts w:asciiTheme="majorHAnsi" w:hAnsiTheme="majorHAnsi" w:cstheme="majorHAnsi"/>
        </w:rPr>
      </w:pPr>
    </w:p>
    <w:p w14:paraId="0D53584E" w14:textId="77777777" w:rsidR="00C91295" w:rsidRDefault="00C91295" w:rsidP="00B52DDF">
      <w:pPr>
        <w:spacing w:line="240" w:lineRule="auto"/>
        <w:rPr>
          <w:rFonts w:asciiTheme="majorHAnsi" w:hAnsiTheme="majorHAnsi" w:cstheme="majorHAnsi"/>
        </w:rPr>
      </w:pPr>
    </w:p>
    <w:p w14:paraId="516F5884" w14:textId="77777777" w:rsidR="00B52DDF" w:rsidRPr="00B52DDF" w:rsidRDefault="00B52DDF" w:rsidP="00B52DDF">
      <w:pPr>
        <w:spacing w:line="240" w:lineRule="auto"/>
        <w:rPr>
          <w:rFonts w:asciiTheme="majorHAnsi" w:hAnsiTheme="majorHAnsi" w:cstheme="majorHAnsi"/>
        </w:rPr>
      </w:pPr>
    </w:p>
    <w:p w14:paraId="37A391ED" w14:textId="77777777" w:rsidR="004C69C2" w:rsidRPr="004C69C2" w:rsidRDefault="004C69C2" w:rsidP="004C69C2">
      <w:pPr>
        <w:pStyle w:val="Listenabsatz"/>
        <w:spacing w:line="240" w:lineRule="auto"/>
        <w:ind w:left="1440"/>
        <w:rPr>
          <w:rFonts w:asciiTheme="majorHAnsi" w:hAnsiTheme="majorHAnsi" w:cstheme="majorHAnsi"/>
        </w:rPr>
      </w:pPr>
    </w:p>
    <w:p w14:paraId="19220000" w14:textId="77777777" w:rsidR="00C91295" w:rsidRPr="004C69C2" w:rsidRDefault="00C91295" w:rsidP="004C69C2">
      <w:p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Die Kinder </w:t>
      </w:r>
      <w:r w:rsidRPr="001C2C0B">
        <w:rPr>
          <w:rFonts w:asciiTheme="majorHAnsi" w:hAnsiTheme="majorHAnsi" w:cstheme="majorHAnsi"/>
          <w:color w:val="FF0000"/>
        </w:rPr>
        <w:t>erhalten</w:t>
      </w:r>
      <w:r>
        <w:rPr>
          <w:rFonts w:asciiTheme="majorHAnsi" w:hAnsiTheme="majorHAnsi" w:cstheme="majorHAnsi"/>
        </w:rPr>
        <w:t xml:space="preserve"> wie gewohnt einen </w:t>
      </w:r>
      <w:r w:rsidRPr="001C2C0B">
        <w:rPr>
          <w:rFonts w:asciiTheme="majorHAnsi" w:hAnsiTheme="majorHAnsi" w:cstheme="majorHAnsi"/>
          <w:color w:val="FF0000"/>
        </w:rPr>
        <w:t>Schulplaner</w:t>
      </w:r>
      <w:r>
        <w:rPr>
          <w:rFonts w:asciiTheme="majorHAnsi" w:hAnsiTheme="majorHAnsi" w:cstheme="majorHAnsi"/>
        </w:rPr>
        <w:t xml:space="preserve"> zum Eintragen aller Termine und Hausaufgaben.</w:t>
      </w:r>
    </w:p>
    <w:p w14:paraId="4866BDBE" w14:textId="77777777" w:rsidR="00C91295" w:rsidRDefault="00C91295" w:rsidP="00C91295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  <w:color w:val="92D050"/>
        </w:rPr>
      </w:pPr>
      <w:r>
        <w:rPr>
          <w:rFonts w:asciiTheme="majorHAnsi" w:hAnsiTheme="majorHAnsi" w:cstheme="majorHAnsi"/>
          <w:b/>
          <w:color w:val="92D050"/>
        </w:rPr>
        <w:t xml:space="preserve">Für das kommende Schuljahr werden Hefte ohne Einbände bestellt, da diese von den bisherigen Schulheften übernommen werden können. Dasselbe gilt für alle Schnellhefter und Mappen. </w:t>
      </w:r>
    </w:p>
    <w:p w14:paraId="2889EF47" w14:textId="77777777" w:rsidR="00C91295" w:rsidRDefault="00C91295" w:rsidP="00C91295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color w:val="92D050"/>
        </w:rPr>
        <w:t xml:space="preserve">Unsere Umwelt freut sich darüber! </w:t>
      </w:r>
      <w:r w:rsidRPr="006C7888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EAD34AF" w14:textId="77777777" w:rsidR="0012641A" w:rsidRDefault="0012641A" w:rsidP="001264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65CAF8C3" w14:textId="77777777" w:rsidR="0012641A" w:rsidRDefault="0012641A" w:rsidP="001264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36B62CDA" w14:textId="77777777" w:rsidR="004C69C2" w:rsidRDefault="004C69C2" w:rsidP="001264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05E38323" w14:textId="77777777" w:rsidR="004C69C2" w:rsidRDefault="004C69C2" w:rsidP="001264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042A8453" w14:textId="77777777" w:rsidR="004C69C2" w:rsidRDefault="004C69C2" w:rsidP="001264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6E2316E0" w14:textId="77777777" w:rsidR="0012641A" w:rsidRDefault="0012641A" w:rsidP="001264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53318E74" w14:textId="77777777" w:rsidR="0012641A" w:rsidRDefault="0012641A" w:rsidP="001264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2F32D461" w14:textId="77777777" w:rsidR="00363C46" w:rsidRDefault="00363C46" w:rsidP="001264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4C0A57B7" w14:textId="77777777" w:rsidR="00363C46" w:rsidRDefault="00363C46" w:rsidP="0012641A">
      <w:pPr>
        <w:pBdr>
          <w:bottom w:val="single" w:sz="6" w:space="1" w:color="auto"/>
        </w:pBdr>
        <w:spacing w:line="240" w:lineRule="auto"/>
        <w:rPr>
          <w:rFonts w:asciiTheme="majorHAnsi" w:hAnsiTheme="majorHAnsi" w:cstheme="majorHAnsi"/>
          <w:b/>
        </w:rPr>
      </w:pPr>
    </w:p>
    <w:p w14:paraId="43D3F673" w14:textId="77777777" w:rsidR="00754885" w:rsidRPr="00754885" w:rsidRDefault="00754885" w:rsidP="00754885">
      <w:pPr>
        <w:pStyle w:val="Listenabsatz"/>
        <w:spacing w:line="240" w:lineRule="auto"/>
        <w:ind w:left="1440"/>
        <w:rPr>
          <w:rFonts w:asciiTheme="majorHAnsi" w:hAnsiTheme="majorHAnsi" w:cstheme="majorHAnsi"/>
        </w:rPr>
      </w:pPr>
    </w:p>
    <w:tbl>
      <w:tblPr>
        <w:tblStyle w:val="EinfacheTabelle1"/>
        <w:tblW w:w="9209" w:type="dxa"/>
        <w:tblLook w:val="04A0" w:firstRow="1" w:lastRow="0" w:firstColumn="1" w:lastColumn="0" w:noHBand="0" w:noVBand="1"/>
      </w:tblPr>
      <w:tblGrid>
        <w:gridCol w:w="1812"/>
        <w:gridCol w:w="3698"/>
        <w:gridCol w:w="3699"/>
      </w:tblGrid>
      <w:tr w:rsidR="00930D2D" w:rsidRPr="00727195" w14:paraId="7A5D7988" w14:textId="77777777" w:rsidTr="00087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E599" w:themeFill="accent4" w:themeFillTint="66"/>
          </w:tcPr>
          <w:p w14:paraId="35A273FE" w14:textId="77777777" w:rsidR="00930D2D" w:rsidRPr="0065759C" w:rsidRDefault="00363C46" w:rsidP="007F32C1">
            <w:pPr>
              <w:jc w:val="center"/>
              <w:rPr>
                <w:rFonts w:asciiTheme="majorHAnsi" w:hAnsiTheme="majorHAnsi" w:cstheme="majorHAnsi"/>
                <w:sz w:val="24"/>
                <w:szCs w:val="28"/>
              </w:rPr>
            </w:pPr>
            <w:r>
              <w:rPr>
                <w:rFonts w:asciiTheme="majorHAnsi" w:hAnsiTheme="majorHAnsi" w:cstheme="majorHAnsi"/>
                <w:sz w:val="24"/>
                <w:szCs w:val="28"/>
              </w:rPr>
              <w:t>PTS</w:t>
            </w:r>
          </w:p>
        </w:tc>
        <w:tc>
          <w:tcPr>
            <w:tcW w:w="3698" w:type="dxa"/>
            <w:shd w:val="clear" w:color="auto" w:fill="FFE599" w:themeFill="accent4" w:themeFillTint="66"/>
          </w:tcPr>
          <w:p w14:paraId="3448A56D" w14:textId="77777777" w:rsidR="00930D2D" w:rsidRPr="0065759C" w:rsidRDefault="00930D2D" w:rsidP="007F3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4"/>
                <w:szCs w:val="28"/>
              </w:rPr>
            </w:pPr>
            <w:r w:rsidRPr="0065759C">
              <w:rPr>
                <w:rFonts w:asciiTheme="majorHAnsi" w:hAnsiTheme="majorHAnsi" w:cstheme="majorHAnsi"/>
                <w:sz w:val="24"/>
                <w:szCs w:val="28"/>
              </w:rPr>
              <w:t xml:space="preserve">GESAMTPAKET </w:t>
            </w:r>
          </w:p>
          <w:p w14:paraId="61FF0B61" w14:textId="77777777" w:rsidR="00930D2D" w:rsidRPr="0065759C" w:rsidRDefault="00930D2D" w:rsidP="007F3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8"/>
              </w:rPr>
            </w:pPr>
            <w:r w:rsidRPr="0065759C">
              <w:rPr>
                <w:rFonts w:asciiTheme="majorHAnsi" w:hAnsiTheme="majorHAnsi" w:cstheme="majorHAnsi"/>
                <w:sz w:val="24"/>
                <w:szCs w:val="28"/>
              </w:rPr>
              <w:t>– über die Schule bestellbar</w:t>
            </w:r>
          </w:p>
        </w:tc>
        <w:tc>
          <w:tcPr>
            <w:tcW w:w="3699" w:type="dxa"/>
            <w:shd w:val="clear" w:color="auto" w:fill="B4C6E7" w:themeFill="accent1" w:themeFillTint="66"/>
          </w:tcPr>
          <w:p w14:paraId="10647EB4" w14:textId="77777777" w:rsidR="00930D2D" w:rsidRPr="0065759C" w:rsidRDefault="00930D2D" w:rsidP="007F32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4"/>
                <w:szCs w:val="28"/>
              </w:rPr>
            </w:pPr>
            <w:r w:rsidRPr="0065759C">
              <w:rPr>
                <w:rFonts w:asciiTheme="majorHAnsi" w:hAnsiTheme="majorHAnsi" w:cstheme="majorHAnsi"/>
                <w:sz w:val="24"/>
                <w:szCs w:val="28"/>
              </w:rPr>
              <w:t>Weiterverwendung</w:t>
            </w:r>
          </w:p>
        </w:tc>
      </w:tr>
      <w:tr w:rsidR="00930D2D" w14:paraId="52600C75" w14:textId="77777777" w:rsidTr="0080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6F0C54CF" w14:textId="77777777" w:rsidR="00930D2D" w:rsidRPr="00835A2C" w:rsidRDefault="00930D2D" w:rsidP="007F32C1">
            <w:pPr>
              <w:rPr>
                <w:rFonts w:asciiTheme="majorHAnsi" w:hAnsiTheme="majorHAnsi" w:cstheme="majorHAnsi"/>
                <w:b w:val="0"/>
                <w:bCs w:val="0"/>
                <w:color w:val="BF8F00" w:themeColor="accent4" w:themeShade="BF"/>
                <w:sz w:val="20"/>
              </w:rPr>
            </w:pPr>
            <w:r w:rsidRPr="00835A2C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Deutsch</w:t>
            </w:r>
          </w:p>
          <w:p w14:paraId="471E7386" w14:textId="77777777" w:rsidR="00930D2D" w:rsidRPr="00835A2C" w:rsidRDefault="00930D2D" w:rsidP="007F32C1">
            <w:pPr>
              <w:rPr>
                <w:rFonts w:asciiTheme="majorHAnsi" w:hAnsiTheme="majorHAnsi" w:cstheme="majorHAnsi"/>
                <w:b w:val="0"/>
                <w:bCs w:val="0"/>
                <w:color w:val="BF8F00" w:themeColor="accent4" w:themeShade="BF"/>
                <w:sz w:val="20"/>
              </w:rPr>
            </w:pPr>
          </w:p>
          <w:p w14:paraId="7642ABED" w14:textId="77777777" w:rsidR="00930D2D" w:rsidRPr="00835A2C" w:rsidRDefault="00930D2D" w:rsidP="007F32C1">
            <w:pPr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</w:p>
        </w:tc>
        <w:tc>
          <w:tcPr>
            <w:tcW w:w="3698" w:type="dxa"/>
            <w:shd w:val="clear" w:color="auto" w:fill="FFFFFF" w:themeFill="background1"/>
          </w:tcPr>
          <w:p w14:paraId="76CA918A" w14:textId="77777777" w:rsidR="00930D2D" w:rsidRPr="00835A2C" w:rsidRDefault="00930D2D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  <w:r w:rsidRPr="00835A2C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1 Heft liniert 40 Blatt mit Rand</w:t>
            </w:r>
          </w:p>
          <w:p w14:paraId="543E5172" w14:textId="77777777" w:rsidR="00930D2D" w:rsidRPr="00835A2C" w:rsidRDefault="00930D2D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  <w:r w:rsidRPr="00835A2C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1 Heft liniert 20 Blatt mit Rand</w:t>
            </w:r>
          </w:p>
          <w:p w14:paraId="7B1707B2" w14:textId="2D8C4EFE" w:rsidR="00930D2D" w:rsidRPr="00835A2C" w:rsidRDefault="00930D2D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  <w:r w:rsidRPr="00835A2C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1 Kollegblock liniert mit Rand</w:t>
            </w:r>
          </w:p>
        </w:tc>
        <w:tc>
          <w:tcPr>
            <w:tcW w:w="3699" w:type="dxa"/>
            <w:shd w:val="clear" w:color="auto" w:fill="FFFFFF" w:themeFill="background1"/>
          </w:tcPr>
          <w:p w14:paraId="3D8F438E" w14:textId="77777777" w:rsidR="00930D2D" w:rsidRPr="00835A2C" w:rsidRDefault="00930D2D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  <w:r w:rsidRPr="00835A2C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1 Ringmappe 4R schmaler Rücken</w:t>
            </w:r>
          </w:p>
          <w:p w14:paraId="3C1F7D39" w14:textId="77777777" w:rsidR="00930D2D" w:rsidRPr="00835A2C" w:rsidRDefault="00930D2D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  <w:r w:rsidRPr="00835A2C"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  <w:t>2 gelbe Einbände</w:t>
            </w:r>
          </w:p>
          <w:p w14:paraId="1F13B6FF" w14:textId="77777777" w:rsidR="00930D2D" w:rsidRPr="00835A2C" w:rsidRDefault="00930D2D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BF8F00" w:themeColor="accent4" w:themeShade="BF"/>
                <w:sz w:val="20"/>
              </w:rPr>
            </w:pPr>
          </w:p>
        </w:tc>
      </w:tr>
      <w:tr w:rsidR="00930D2D" w14:paraId="738FEC09" w14:textId="77777777" w:rsidTr="00802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49CACAB5" w14:textId="77777777" w:rsidR="00930D2D" w:rsidRPr="00930D2D" w:rsidRDefault="00930D2D" w:rsidP="007F32C1">
            <w:pPr>
              <w:rPr>
                <w:rFonts w:asciiTheme="majorHAnsi" w:hAnsiTheme="majorHAnsi" w:cstheme="majorHAnsi"/>
                <w:b w:val="0"/>
                <w:bCs w:val="0"/>
                <w:color w:val="FF0000"/>
                <w:sz w:val="20"/>
              </w:rPr>
            </w:pPr>
            <w:r w:rsidRPr="00930D2D">
              <w:rPr>
                <w:rFonts w:asciiTheme="majorHAnsi" w:hAnsiTheme="majorHAnsi" w:cstheme="majorHAnsi"/>
                <w:color w:val="FF0000"/>
                <w:sz w:val="20"/>
              </w:rPr>
              <w:t>Englisch</w:t>
            </w:r>
          </w:p>
          <w:p w14:paraId="03CF524E" w14:textId="77777777" w:rsidR="00930D2D" w:rsidRPr="00930D2D" w:rsidRDefault="00930D2D" w:rsidP="007F32C1">
            <w:pPr>
              <w:rPr>
                <w:rFonts w:asciiTheme="majorHAnsi" w:hAnsiTheme="majorHAnsi" w:cstheme="majorHAnsi"/>
                <w:color w:val="FF0000"/>
                <w:sz w:val="20"/>
              </w:rPr>
            </w:pPr>
          </w:p>
        </w:tc>
        <w:tc>
          <w:tcPr>
            <w:tcW w:w="3698" w:type="dxa"/>
            <w:shd w:val="clear" w:color="auto" w:fill="FFFFFF" w:themeFill="background1"/>
          </w:tcPr>
          <w:p w14:paraId="439537ED" w14:textId="77777777" w:rsidR="00930D2D" w:rsidRPr="00930D2D" w:rsidRDefault="00930D2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0"/>
              </w:rPr>
            </w:pPr>
            <w:r w:rsidRPr="00930D2D">
              <w:rPr>
                <w:rFonts w:asciiTheme="majorHAnsi" w:hAnsiTheme="majorHAnsi" w:cstheme="majorHAnsi"/>
                <w:color w:val="FF0000"/>
                <w:sz w:val="20"/>
              </w:rPr>
              <w:t xml:space="preserve">1 Heft liniert </w:t>
            </w:r>
            <w:r w:rsidR="00363C46">
              <w:rPr>
                <w:rFonts w:asciiTheme="majorHAnsi" w:hAnsiTheme="majorHAnsi" w:cstheme="majorHAnsi"/>
                <w:color w:val="FF0000"/>
                <w:sz w:val="20"/>
              </w:rPr>
              <w:t>2</w:t>
            </w:r>
            <w:r w:rsidRPr="00930D2D">
              <w:rPr>
                <w:rFonts w:asciiTheme="majorHAnsi" w:hAnsiTheme="majorHAnsi" w:cstheme="majorHAnsi"/>
                <w:color w:val="FF0000"/>
                <w:sz w:val="20"/>
              </w:rPr>
              <w:t>0 Blatt mit R</w:t>
            </w:r>
            <w:r w:rsidR="00363C46">
              <w:rPr>
                <w:rFonts w:asciiTheme="majorHAnsi" w:hAnsiTheme="majorHAnsi" w:cstheme="majorHAnsi"/>
                <w:color w:val="FF0000"/>
                <w:sz w:val="20"/>
              </w:rPr>
              <w:t>ahmen</w:t>
            </w:r>
          </w:p>
        </w:tc>
        <w:tc>
          <w:tcPr>
            <w:tcW w:w="3699" w:type="dxa"/>
            <w:shd w:val="clear" w:color="auto" w:fill="FFFFFF" w:themeFill="background1"/>
          </w:tcPr>
          <w:p w14:paraId="4E8F64C6" w14:textId="77777777" w:rsidR="00930D2D" w:rsidRPr="00930D2D" w:rsidRDefault="00835A2C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</w:rPr>
              <w:t xml:space="preserve">1 </w:t>
            </w:r>
            <w:r w:rsidR="000962E7">
              <w:rPr>
                <w:rFonts w:asciiTheme="majorHAnsi" w:hAnsiTheme="majorHAnsi" w:cstheme="majorHAnsi"/>
                <w:color w:val="FF0000"/>
                <w:sz w:val="20"/>
              </w:rPr>
              <w:t>r</w:t>
            </w:r>
            <w:r w:rsidR="00930D2D" w:rsidRPr="00930D2D">
              <w:rPr>
                <w:rFonts w:asciiTheme="majorHAnsi" w:hAnsiTheme="majorHAnsi" w:cstheme="majorHAnsi"/>
                <w:color w:val="FF0000"/>
                <w:sz w:val="20"/>
              </w:rPr>
              <w:t>oter Einband</w:t>
            </w:r>
          </w:p>
          <w:p w14:paraId="6E19EC6C" w14:textId="77777777" w:rsidR="00930D2D" w:rsidRPr="00930D2D" w:rsidRDefault="00835A2C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FF0000"/>
                <w:sz w:val="20"/>
              </w:rPr>
            </w:pPr>
            <w:r>
              <w:rPr>
                <w:rFonts w:asciiTheme="majorHAnsi" w:hAnsiTheme="majorHAnsi" w:cstheme="majorHAnsi"/>
                <w:color w:val="FF0000"/>
                <w:sz w:val="20"/>
              </w:rPr>
              <w:t>3</w:t>
            </w:r>
            <w:r w:rsidR="00930D2D" w:rsidRPr="00930D2D">
              <w:rPr>
                <w:rFonts w:asciiTheme="majorHAnsi" w:hAnsiTheme="majorHAnsi" w:cstheme="majorHAnsi"/>
                <w:color w:val="FF0000"/>
                <w:sz w:val="20"/>
              </w:rPr>
              <w:t xml:space="preserve"> Schnellhefter rot</w:t>
            </w:r>
          </w:p>
        </w:tc>
      </w:tr>
      <w:tr w:rsidR="00930D2D" w14:paraId="08FF4F69" w14:textId="77777777" w:rsidTr="0080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735EF866" w14:textId="77777777" w:rsidR="00930D2D" w:rsidRPr="00930D2D" w:rsidRDefault="00930D2D" w:rsidP="007F32C1">
            <w:pPr>
              <w:rPr>
                <w:rFonts w:asciiTheme="majorHAnsi" w:hAnsiTheme="majorHAnsi" w:cstheme="majorHAnsi"/>
                <w:b w:val="0"/>
                <w:bCs w:val="0"/>
                <w:color w:val="00B0F0"/>
                <w:sz w:val="20"/>
              </w:rPr>
            </w:pPr>
            <w:r w:rsidRPr="00930D2D">
              <w:rPr>
                <w:rFonts w:asciiTheme="majorHAnsi" w:hAnsiTheme="majorHAnsi" w:cstheme="majorHAnsi"/>
                <w:color w:val="00B0F0"/>
                <w:sz w:val="20"/>
              </w:rPr>
              <w:t>Mathematik</w:t>
            </w:r>
          </w:p>
          <w:p w14:paraId="1D6C46E2" w14:textId="77777777" w:rsidR="00930D2D" w:rsidRPr="00930D2D" w:rsidRDefault="00930D2D" w:rsidP="007F32C1">
            <w:pPr>
              <w:rPr>
                <w:rFonts w:asciiTheme="majorHAnsi" w:hAnsiTheme="majorHAnsi" w:cstheme="majorHAnsi"/>
                <w:color w:val="00B0F0"/>
                <w:sz w:val="20"/>
              </w:rPr>
            </w:pPr>
          </w:p>
        </w:tc>
        <w:tc>
          <w:tcPr>
            <w:tcW w:w="3698" w:type="dxa"/>
            <w:shd w:val="clear" w:color="auto" w:fill="FFFFFF" w:themeFill="background1"/>
          </w:tcPr>
          <w:p w14:paraId="5DE8203F" w14:textId="77777777" w:rsidR="00930D2D" w:rsidRPr="00930D2D" w:rsidRDefault="00930D2D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F0"/>
                <w:sz w:val="20"/>
              </w:rPr>
            </w:pPr>
            <w:r w:rsidRPr="00930D2D">
              <w:rPr>
                <w:rFonts w:asciiTheme="majorHAnsi" w:hAnsiTheme="majorHAnsi" w:cstheme="majorHAnsi"/>
                <w:color w:val="00B0F0"/>
                <w:sz w:val="20"/>
              </w:rPr>
              <w:t>1 Heft kariert 40 Blatt mit Rahmen</w:t>
            </w:r>
          </w:p>
          <w:p w14:paraId="2D29EA0E" w14:textId="77777777" w:rsidR="00930D2D" w:rsidRPr="00930D2D" w:rsidRDefault="00930D2D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F0"/>
                <w:sz w:val="20"/>
              </w:rPr>
            </w:pPr>
            <w:r w:rsidRPr="00930D2D">
              <w:rPr>
                <w:rFonts w:asciiTheme="majorHAnsi" w:hAnsiTheme="majorHAnsi" w:cstheme="majorHAnsi"/>
                <w:color w:val="00B0F0"/>
                <w:sz w:val="20"/>
              </w:rPr>
              <w:t>1 Heft kariert 20 Blatt mit Rahmen</w:t>
            </w:r>
          </w:p>
        </w:tc>
        <w:tc>
          <w:tcPr>
            <w:tcW w:w="3699" w:type="dxa"/>
            <w:shd w:val="clear" w:color="auto" w:fill="FFFFFF" w:themeFill="background1"/>
          </w:tcPr>
          <w:p w14:paraId="3C04D468" w14:textId="77777777" w:rsidR="00930D2D" w:rsidRPr="00930D2D" w:rsidRDefault="00930D2D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F0"/>
                <w:sz w:val="20"/>
              </w:rPr>
            </w:pPr>
            <w:r w:rsidRPr="00930D2D">
              <w:rPr>
                <w:rFonts w:asciiTheme="majorHAnsi" w:hAnsiTheme="majorHAnsi" w:cstheme="majorHAnsi"/>
                <w:color w:val="00B0F0"/>
                <w:sz w:val="20"/>
              </w:rPr>
              <w:t>2 blaue Einbände</w:t>
            </w:r>
          </w:p>
          <w:p w14:paraId="205571E6" w14:textId="77777777" w:rsidR="00930D2D" w:rsidRPr="00930D2D" w:rsidRDefault="00930D2D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00B0F0"/>
                <w:sz w:val="20"/>
              </w:rPr>
            </w:pPr>
            <w:r w:rsidRPr="00930D2D">
              <w:rPr>
                <w:rFonts w:asciiTheme="majorHAnsi" w:hAnsiTheme="majorHAnsi" w:cstheme="majorHAnsi"/>
                <w:color w:val="00B0F0"/>
                <w:sz w:val="20"/>
              </w:rPr>
              <w:t>1 Schnellhefter blau</w:t>
            </w:r>
          </w:p>
        </w:tc>
      </w:tr>
      <w:tr w:rsidR="00930D2D" w14:paraId="0142C05C" w14:textId="77777777" w:rsidTr="00802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4596343A" w14:textId="77777777" w:rsidR="00930D2D" w:rsidRPr="006F26BA" w:rsidRDefault="00930D2D" w:rsidP="007F32C1">
            <w:pPr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</w:p>
        </w:tc>
        <w:tc>
          <w:tcPr>
            <w:tcW w:w="3698" w:type="dxa"/>
            <w:shd w:val="clear" w:color="auto" w:fill="FFFFFF" w:themeFill="background1"/>
          </w:tcPr>
          <w:p w14:paraId="2E5E810B" w14:textId="77777777" w:rsidR="00930D2D" w:rsidRPr="00FC61AE" w:rsidRDefault="00930D2D" w:rsidP="007F3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99" w:type="dxa"/>
            <w:shd w:val="clear" w:color="auto" w:fill="FFFFFF" w:themeFill="background1"/>
          </w:tcPr>
          <w:p w14:paraId="7A895304" w14:textId="77777777" w:rsidR="00930D2D" w:rsidRDefault="00930D2D" w:rsidP="007F32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</w:tr>
      <w:tr w:rsidR="00930D2D" w14:paraId="5723DA2A" w14:textId="77777777" w:rsidTr="00802B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  <w:shd w:val="clear" w:color="auto" w:fill="FFFFFF" w:themeFill="background1"/>
          </w:tcPr>
          <w:p w14:paraId="78DA3F4B" w14:textId="77777777" w:rsidR="00930D2D" w:rsidRPr="00930D2D" w:rsidRDefault="00363C46" w:rsidP="007F32C1">
            <w:pPr>
              <w:rPr>
                <w:rFonts w:asciiTheme="majorHAnsi" w:hAnsiTheme="majorHAnsi" w:cstheme="majorHAnsi"/>
                <w:b w:val="0"/>
                <w:bCs w:val="0"/>
                <w:color w:val="92D050"/>
                <w:sz w:val="20"/>
              </w:rPr>
            </w:pPr>
            <w:r>
              <w:rPr>
                <w:rFonts w:asciiTheme="majorHAnsi" w:hAnsiTheme="majorHAnsi" w:cstheme="majorHAnsi"/>
                <w:b w:val="0"/>
                <w:bCs w:val="0"/>
                <w:color w:val="92D050"/>
                <w:sz w:val="20"/>
              </w:rPr>
              <w:t>für mehrere Zweitfächer</w:t>
            </w:r>
          </w:p>
        </w:tc>
        <w:tc>
          <w:tcPr>
            <w:tcW w:w="3698" w:type="dxa"/>
            <w:shd w:val="clear" w:color="auto" w:fill="FFFFFF" w:themeFill="background1"/>
          </w:tcPr>
          <w:p w14:paraId="67BB1116" w14:textId="77777777" w:rsidR="00930D2D" w:rsidRDefault="00363C46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92D050"/>
                <w:sz w:val="20"/>
              </w:rPr>
            </w:pPr>
            <w:r>
              <w:rPr>
                <w:rFonts w:asciiTheme="majorHAnsi" w:hAnsiTheme="majorHAnsi" w:cstheme="majorHAnsi"/>
                <w:color w:val="92D050"/>
                <w:sz w:val="20"/>
              </w:rPr>
              <w:t>1 Ordner</w:t>
            </w:r>
            <w:r w:rsidR="00802BFE">
              <w:rPr>
                <w:rFonts w:asciiTheme="majorHAnsi" w:hAnsiTheme="majorHAnsi" w:cstheme="majorHAnsi"/>
                <w:color w:val="92D050"/>
                <w:sz w:val="20"/>
              </w:rPr>
              <w:t xml:space="preserve"> Rückenbreite 70mm, grün</w:t>
            </w:r>
          </w:p>
          <w:p w14:paraId="0E8B7381" w14:textId="31A5611C" w:rsidR="00802BFE" w:rsidRDefault="00802BFE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92D050"/>
                <w:sz w:val="20"/>
              </w:rPr>
            </w:pPr>
            <w:r>
              <w:rPr>
                <w:rFonts w:asciiTheme="majorHAnsi" w:hAnsiTheme="majorHAnsi" w:cstheme="majorHAnsi"/>
                <w:color w:val="92D050"/>
                <w:sz w:val="20"/>
              </w:rPr>
              <w:t>Ringbucheinlagen a4 liniert mit Rahmen</w:t>
            </w:r>
          </w:p>
          <w:p w14:paraId="308B35C1" w14:textId="2672BDBC" w:rsidR="006E08C0" w:rsidRDefault="006E08C0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92D050"/>
                <w:sz w:val="20"/>
              </w:rPr>
            </w:pPr>
            <w:r>
              <w:rPr>
                <w:rFonts w:asciiTheme="majorHAnsi" w:hAnsiTheme="majorHAnsi" w:cstheme="majorHAnsi"/>
                <w:color w:val="92D050"/>
                <w:sz w:val="20"/>
              </w:rPr>
              <w:t>1 Block a4 kariert</w:t>
            </w:r>
            <w:bookmarkStart w:id="0" w:name="_GoBack"/>
            <w:bookmarkEnd w:id="0"/>
          </w:p>
          <w:p w14:paraId="16DACEAB" w14:textId="77777777" w:rsidR="00802BFE" w:rsidRPr="00930D2D" w:rsidRDefault="00802BFE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92D050"/>
                <w:sz w:val="20"/>
              </w:rPr>
            </w:pPr>
            <w:r>
              <w:rPr>
                <w:rFonts w:asciiTheme="majorHAnsi" w:hAnsiTheme="majorHAnsi" w:cstheme="majorHAnsi"/>
                <w:color w:val="92D050"/>
                <w:sz w:val="20"/>
              </w:rPr>
              <w:t>Registerblätter</w:t>
            </w:r>
          </w:p>
        </w:tc>
        <w:tc>
          <w:tcPr>
            <w:tcW w:w="3699" w:type="dxa"/>
            <w:shd w:val="clear" w:color="auto" w:fill="FFFFFF" w:themeFill="background1"/>
          </w:tcPr>
          <w:p w14:paraId="63372F70" w14:textId="77777777" w:rsidR="00930D2D" w:rsidRPr="00930D2D" w:rsidRDefault="002B798D" w:rsidP="007F32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color w:val="92D050"/>
                <w:sz w:val="20"/>
              </w:rPr>
            </w:pPr>
            <w:r>
              <w:rPr>
                <w:rFonts w:asciiTheme="majorHAnsi" w:hAnsiTheme="majorHAnsi" w:cstheme="majorHAnsi"/>
                <w:color w:val="92D050"/>
                <w:sz w:val="20"/>
              </w:rPr>
              <w:t>Klarsichthüllen</w:t>
            </w:r>
          </w:p>
        </w:tc>
      </w:tr>
      <w:tr w:rsidR="00930D2D" w14:paraId="1C4906C6" w14:textId="77777777" w:rsidTr="00802B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2" w:type="dxa"/>
          </w:tcPr>
          <w:p w14:paraId="2423632D" w14:textId="77777777" w:rsidR="00930D2D" w:rsidRPr="00FC61AE" w:rsidRDefault="00930D2D" w:rsidP="007F32C1">
            <w:pPr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98" w:type="dxa"/>
          </w:tcPr>
          <w:p w14:paraId="7CA08212" w14:textId="77777777" w:rsidR="00930D2D" w:rsidRPr="00FC61AE" w:rsidRDefault="00930D2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3699" w:type="dxa"/>
          </w:tcPr>
          <w:p w14:paraId="34AAECBE" w14:textId="77777777" w:rsidR="00930D2D" w:rsidRDefault="00930D2D" w:rsidP="007F3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</w:rPr>
            </w:pPr>
          </w:p>
        </w:tc>
      </w:tr>
    </w:tbl>
    <w:p w14:paraId="389593ED" w14:textId="77777777" w:rsidR="00930D2D" w:rsidRPr="00930D2D" w:rsidRDefault="00930D2D" w:rsidP="00930D2D">
      <w:pPr>
        <w:spacing w:line="240" w:lineRule="auto"/>
        <w:rPr>
          <w:rFonts w:asciiTheme="majorHAnsi" w:hAnsiTheme="majorHAnsi" w:cstheme="majorHAnsi"/>
          <w:b/>
        </w:rPr>
      </w:pPr>
    </w:p>
    <w:p w14:paraId="5D58B533" w14:textId="77777777" w:rsidR="00754885" w:rsidRDefault="00754885" w:rsidP="0002411A">
      <w:pPr>
        <w:spacing w:line="240" w:lineRule="auto"/>
        <w:rPr>
          <w:rFonts w:asciiTheme="majorHAnsi" w:hAnsiTheme="majorHAnsi" w:cstheme="majorHAnsi"/>
        </w:rPr>
      </w:pPr>
    </w:p>
    <w:p w14:paraId="2F2C5805" w14:textId="77777777" w:rsidR="0012641A" w:rsidRDefault="0012641A" w:rsidP="0002411A">
      <w:pPr>
        <w:spacing w:line="240" w:lineRule="auto"/>
        <w:rPr>
          <w:rFonts w:asciiTheme="majorHAnsi" w:hAnsiTheme="majorHAnsi" w:cstheme="majorHAnsi"/>
        </w:rPr>
      </w:pPr>
    </w:p>
    <w:p w14:paraId="53398045" w14:textId="77777777" w:rsidR="0012641A" w:rsidRDefault="0012641A" w:rsidP="0002411A">
      <w:pPr>
        <w:spacing w:line="240" w:lineRule="auto"/>
        <w:rPr>
          <w:rFonts w:asciiTheme="majorHAnsi" w:hAnsiTheme="majorHAnsi" w:cstheme="majorHAnsi"/>
        </w:rPr>
      </w:pPr>
    </w:p>
    <w:p w14:paraId="5FFAC9B4" w14:textId="77777777" w:rsidR="0012641A" w:rsidRDefault="0012641A" w:rsidP="0002411A">
      <w:pPr>
        <w:spacing w:line="240" w:lineRule="auto"/>
        <w:rPr>
          <w:rFonts w:asciiTheme="majorHAnsi" w:hAnsiTheme="majorHAnsi" w:cstheme="majorHAnsi"/>
        </w:rPr>
      </w:pPr>
    </w:p>
    <w:p w14:paraId="3318FB26" w14:textId="77777777" w:rsidR="000962E7" w:rsidRDefault="000962E7" w:rsidP="0002411A">
      <w:pPr>
        <w:spacing w:line="240" w:lineRule="auto"/>
        <w:rPr>
          <w:rFonts w:asciiTheme="majorHAnsi" w:hAnsiTheme="majorHAnsi" w:cstheme="majorHAnsi"/>
        </w:rPr>
      </w:pPr>
    </w:p>
    <w:p w14:paraId="6067A4D7" w14:textId="77777777" w:rsidR="001949CF" w:rsidRDefault="001949CF" w:rsidP="0002411A">
      <w:pPr>
        <w:spacing w:line="240" w:lineRule="auto"/>
        <w:rPr>
          <w:rFonts w:asciiTheme="majorHAnsi" w:hAnsiTheme="majorHAnsi" w:cstheme="majorHAnsi"/>
        </w:rPr>
      </w:pPr>
    </w:p>
    <w:p w14:paraId="032BA340" w14:textId="77777777" w:rsidR="001949CF" w:rsidRDefault="001949CF" w:rsidP="0002411A">
      <w:pPr>
        <w:spacing w:line="240" w:lineRule="auto"/>
        <w:rPr>
          <w:rFonts w:asciiTheme="majorHAnsi" w:hAnsiTheme="majorHAnsi" w:cstheme="majorHAnsi"/>
        </w:rPr>
      </w:pPr>
    </w:p>
    <w:p w14:paraId="3C228B3E" w14:textId="77777777" w:rsidR="001949CF" w:rsidRDefault="001949CF" w:rsidP="0002411A">
      <w:pPr>
        <w:spacing w:line="240" w:lineRule="auto"/>
        <w:rPr>
          <w:rFonts w:asciiTheme="majorHAnsi" w:hAnsiTheme="majorHAnsi" w:cstheme="majorHAnsi"/>
        </w:rPr>
      </w:pPr>
    </w:p>
    <w:p w14:paraId="14449DD3" w14:textId="77777777" w:rsidR="001949CF" w:rsidRDefault="001949CF" w:rsidP="0002411A">
      <w:pPr>
        <w:spacing w:line="240" w:lineRule="auto"/>
        <w:rPr>
          <w:rFonts w:asciiTheme="majorHAnsi" w:hAnsiTheme="majorHAnsi" w:cstheme="majorHAnsi"/>
        </w:rPr>
      </w:pPr>
    </w:p>
    <w:p w14:paraId="27675908" w14:textId="064D23E6" w:rsidR="0012641A" w:rsidRDefault="0012641A" w:rsidP="0002411A">
      <w:pPr>
        <w:spacing w:line="240" w:lineRule="auto"/>
        <w:rPr>
          <w:rFonts w:asciiTheme="majorHAnsi" w:hAnsiTheme="majorHAnsi" w:cstheme="majorHAnsi"/>
        </w:rPr>
      </w:pPr>
    </w:p>
    <w:p w14:paraId="5866DA76" w14:textId="7CD7CBA3" w:rsidR="00B85E11" w:rsidRDefault="00B85E11" w:rsidP="0002411A">
      <w:pPr>
        <w:spacing w:line="240" w:lineRule="auto"/>
        <w:rPr>
          <w:rFonts w:asciiTheme="majorHAnsi" w:hAnsiTheme="majorHAnsi" w:cstheme="majorHAnsi"/>
        </w:rPr>
      </w:pPr>
    </w:p>
    <w:p w14:paraId="7DAC2632" w14:textId="77777777" w:rsidR="00B85E11" w:rsidRDefault="00B85E11" w:rsidP="0002411A">
      <w:pPr>
        <w:spacing w:line="240" w:lineRule="auto"/>
        <w:rPr>
          <w:rFonts w:asciiTheme="majorHAnsi" w:hAnsiTheme="majorHAnsi" w:cstheme="majorHAnsi"/>
        </w:rPr>
      </w:pPr>
    </w:p>
    <w:p w14:paraId="42CF5648" w14:textId="77777777" w:rsidR="004C69C2" w:rsidRDefault="004C69C2" w:rsidP="0002411A">
      <w:pPr>
        <w:spacing w:line="240" w:lineRule="auto"/>
        <w:rPr>
          <w:rFonts w:asciiTheme="majorHAnsi" w:hAnsiTheme="majorHAnsi" w:cstheme="majorHAnsi"/>
        </w:rPr>
      </w:pPr>
    </w:p>
    <w:p w14:paraId="272DE1D9" w14:textId="77777777" w:rsidR="004C69C2" w:rsidRDefault="004C69C2" w:rsidP="0002411A">
      <w:pPr>
        <w:spacing w:line="240" w:lineRule="auto"/>
        <w:rPr>
          <w:rFonts w:asciiTheme="majorHAnsi" w:hAnsiTheme="majorHAnsi" w:cstheme="majorHAnsi"/>
        </w:rPr>
      </w:pPr>
    </w:p>
    <w:p w14:paraId="263E0592" w14:textId="77777777" w:rsidR="004C69C2" w:rsidRDefault="004C69C2" w:rsidP="0002411A">
      <w:pPr>
        <w:spacing w:line="240" w:lineRule="auto"/>
        <w:rPr>
          <w:rFonts w:asciiTheme="majorHAnsi" w:hAnsiTheme="majorHAnsi" w:cstheme="majorHAnsi"/>
        </w:rPr>
      </w:pPr>
    </w:p>
    <w:p w14:paraId="34686D4F" w14:textId="77777777" w:rsidR="0012641A" w:rsidRDefault="0012641A" w:rsidP="0002411A">
      <w:pPr>
        <w:pBdr>
          <w:bottom w:val="single" w:sz="12" w:space="1" w:color="auto"/>
        </w:pBdr>
        <w:spacing w:line="240" w:lineRule="auto"/>
        <w:rPr>
          <w:rFonts w:asciiTheme="majorHAnsi" w:hAnsiTheme="majorHAnsi" w:cstheme="majorHAnsi"/>
        </w:rPr>
      </w:pPr>
    </w:p>
    <w:p w14:paraId="25363D2D" w14:textId="77777777" w:rsidR="0012641A" w:rsidRPr="005A12D4" w:rsidRDefault="005A12D4" w:rsidP="0012641A">
      <w:pPr>
        <w:spacing w:line="240" w:lineRule="auto"/>
        <w:rPr>
          <w:rFonts w:asciiTheme="majorHAnsi" w:hAnsiTheme="majorHAnsi" w:cstheme="majorHAnsi"/>
          <w:b/>
        </w:rPr>
      </w:pPr>
      <w:r w:rsidRPr="00E75B1B">
        <w:rPr>
          <w:rFonts w:asciiTheme="majorHAnsi" w:hAnsiTheme="majorHAnsi" w:cstheme="majorHAnsi"/>
          <w:b/>
        </w:rPr>
        <w:sym w:font="Wingdings" w:char="F022"/>
      </w:r>
    </w:p>
    <w:p w14:paraId="2CD5BA25" w14:textId="6D47E38D" w:rsidR="0012641A" w:rsidRPr="002B798D" w:rsidRDefault="002B798D" w:rsidP="0012641A">
      <w:pPr>
        <w:spacing w:line="240" w:lineRule="auto"/>
        <w:rPr>
          <w:rFonts w:asciiTheme="majorHAnsi" w:hAnsiTheme="majorHAnsi" w:cstheme="majorHAnsi"/>
          <w:b/>
          <w:color w:val="33CCCC"/>
        </w:rPr>
      </w:pPr>
      <w:r w:rsidRPr="002B798D">
        <w:rPr>
          <w:rFonts w:asciiTheme="majorHAnsi" w:hAnsiTheme="majorHAnsi" w:cstheme="majorHAnsi"/>
          <w:b/>
          <w:color w:val="33CCCC"/>
        </w:rPr>
        <w:t>PTS</w:t>
      </w:r>
    </w:p>
    <w:p w14:paraId="1E52EC45" w14:textId="77777777" w:rsidR="0012641A" w:rsidRPr="00754885" w:rsidRDefault="0012641A" w:rsidP="0012641A">
      <w:pPr>
        <w:spacing w:line="240" w:lineRule="auto"/>
        <w:rPr>
          <w:rFonts w:asciiTheme="majorHAnsi" w:hAnsiTheme="majorHAnsi" w:cstheme="majorHAnsi"/>
          <w:b/>
          <w:color w:val="9966FF"/>
        </w:rPr>
      </w:pPr>
    </w:p>
    <w:p w14:paraId="6E3EC9D6" w14:textId="77777777" w:rsidR="0012641A" w:rsidRDefault="0012641A" w:rsidP="0012641A">
      <w:pPr>
        <w:spacing w:line="240" w:lineRule="auto"/>
        <w:rPr>
          <w:rFonts w:asciiTheme="majorHAnsi" w:hAnsiTheme="majorHAnsi" w:cstheme="majorHAnsi"/>
        </w:rPr>
      </w:pPr>
      <w:r w:rsidRPr="00754885">
        <w:rPr>
          <w:rFonts w:asciiTheme="majorHAnsi" w:hAnsiTheme="majorHAnsi" w:cstheme="majorHAnsi"/>
        </w:rPr>
        <w:t>Ich bin damit einverstanden, dass die Schule für mein Kind _________________________</w:t>
      </w:r>
      <w:r>
        <w:rPr>
          <w:rFonts w:asciiTheme="majorHAnsi" w:hAnsiTheme="majorHAnsi" w:cstheme="majorHAnsi"/>
        </w:rPr>
        <w:t>_____</w:t>
      </w:r>
      <w:r w:rsidRPr="00754885">
        <w:rPr>
          <w:rFonts w:asciiTheme="majorHAnsi" w:hAnsiTheme="majorHAnsi" w:cstheme="majorHAnsi"/>
        </w:rPr>
        <w:t>___, für das kommende Schuljahr das Gesamtpaket über oben genannte Schulartikel bestellt.</w:t>
      </w:r>
    </w:p>
    <w:p w14:paraId="79D20E79" w14:textId="77777777" w:rsidR="0012641A" w:rsidRPr="00754885" w:rsidRDefault="0012641A" w:rsidP="0012641A">
      <w:pPr>
        <w:spacing w:line="240" w:lineRule="auto"/>
        <w:rPr>
          <w:rFonts w:asciiTheme="majorHAnsi" w:hAnsiTheme="majorHAnsi" w:cstheme="majorHAnsi"/>
        </w:rPr>
      </w:pPr>
    </w:p>
    <w:p w14:paraId="0A82425A" w14:textId="77777777" w:rsidR="0012641A" w:rsidRPr="00754885" w:rsidRDefault="0012641A" w:rsidP="0002411A">
      <w:pPr>
        <w:spacing w:line="240" w:lineRule="auto"/>
        <w:rPr>
          <w:rFonts w:asciiTheme="majorHAnsi" w:hAnsiTheme="majorHAnsi" w:cstheme="majorHAnsi"/>
        </w:rPr>
      </w:pPr>
      <w:r w:rsidRPr="00754885">
        <w:rPr>
          <w:rFonts w:asciiTheme="majorHAnsi" w:hAnsiTheme="majorHAnsi" w:cstheme="majorHAnsi"/>
        </w:rPr>
        <w:t>Ort/Datum: ____________________________</w:t>
      </w:r>
      <w:r w:rsidRPr="00754885">
        <w:rPr>
          <w:rFonts w:asciiTheme="majorHAnsi" w:hAnsiTheme="majorHAnsi" w:cstheme="majorHAnsi"/>
        </w:rPr>
        <w:tab/>
        <w:t xml:space="preserve">            Unterschrift:</w:t>
      </w:r>
      <w:r w:rsidRPr="00754885">
        <w:rPr>
          <w:rFonts w:asciiTheme="majorHAnsi" w:hAnsiTheme="majorHAnsi" w:cstheme="majorHAnsi"/>
        </w:rPr>
        <w:softHyphen/>
      </w:r>
      <w:r w:rsidRPr="00754885">
        <w:rPr>
          <w:rFonts w:asciiTheme="majorHAnsi" w:hAnsiTheme="majorHAnsi" w:cstheme="majorHAnsi"/>
        </w:rPr>
        <w:softHyphen/>
      </w:r>
      <w:r w:rsidRPr="00754885">
        <w:rPr>
          <w:rFonts w:asciiTheme="majorHAnsi" w:hAnsiTheme="majorHAnsi" w:cstheme="majorHAnsi"/>
        </w:rPr>
        <w:softHyphen/>
      </w:r>
      <w:r w:rsidRPr="00754885">
        <w:rPr>
          <w:rFonts w:asciiTheme="majorHAnsi" w:hAnsiTheme="majorHAnsi" w:cstheme="majorHAnsi"/>
        </w:rPr>
        <w:softHyphen/>
      </w:r>
      <w:r w:rsidRPr="00754885">
        <w:rPr>
          <w:rFonts w:asciiTheme="majorHAnsi" w:hAnsiTheme="majorHAnsi" w:cstheme="majorHAnsi"/>
        </w:rPr>
        <w:softHyphen/>
      </w:r>
      <w:r w:rsidRPr="00754885">
        <w:rPr>
          <w:rFonts w:asciiTheme="majorHAnsi" w:hAnsiTheme="majorHAnsi" w:cstheme="majorHAnsi"/>
        </w:rPr>
        <w:softHyphen/>
      </w:r>
      <w:r w:rsidRPr="00754885">
        <w:rPr>
          <w:rFonts w:asciiTheme="majorHAnsi" w:hAnsiTheme="majorHAnsi" w:cstheme="majorHAnsi"/>
        </w:rPr>
        <w:softHyphen/>
      </w:r>
      <w:r w:rsidRPr="00754885">
        <w:rPr>
          <w:rFonts w:asciiTheme="majorHAnsi" w:hAnsiTheme="majorHAnsi" w:cstheme="majorHAnsi"/>
        </w:rPr>
        <w:softHyphen/>
      </w:r>
      <w:r w:rsidRPr="00754885">
        <w:rPr>
          <w:rFonts w:asciiTheme="majorHAnsi" w:hAnsiTheme="majorHAnsi" w:cstheme="majorHAnsi"/>
        </w:rPr>
        <w:softHyphen/>
      </w:r>
      <w:r w:rsidRPr="00754885">
        <w:rPr>
          <w:rFonts w:asciiTheme="majorHAnsi" w:hAnsiTheme="majorHAnsi" w:cstheme="majorHAnsi"/>
        </w:rPr>
        <w:softHyphen/>
      </w:r>
      <w:r w:rsidRPr="00754885">
        <w:rPr>
          <w:rFonts w:asciiTheme="majorHAnsi" w:hAnsiTheme="majorHAnsi" w:cstheme="majorHAnsi"/>
        </w:rPr>
        <w:softHyphen/>
      </w:r>
      <w:r w:rsidRPr="00754885">
        <w:rPr>
          <w:rFonts w:asciiTheme="majorHAnsi" w:hAnsiTheme="majorHAnsi" w:cstheme="majorHAnsi"/>
        </w:rPr>
        <w:softHyphen/>
      </w:r>
      <w:r w:rsidRPr="00754885">
        <w:rPr>
          <w:rFonts w:asciiTheme="majorHAnsi" w:hAnsiTheme="majorHAnsi" w:cstheme="majorHAnsi"/>
        </w:rPr>
        <w:softHyphen/>
      </w:r>
      <w:r w:rsidRPr="00754885">
        <w:rPr>
          <w:rFonts w:asciiTheme="majorHAnsi" w:hAnsiTheme="majorHAnsi" w:cstheme="majorHAnsi"/>
        </w:rPr>
        <w:softHyphen/>
      </w:r>
      <w:r w:rsidRPr="00754885">
        <w:rPr>
          <w:rFonts w:asciiTheme="majorHAnsi" w:hAnsiTheme="majorHAnsi" w:cstheme="majorHAnsi"/>
        </w:rPr>
        <w:softHyphen/>
      </w:r>
      <w:r w:rsidRPr="00754885">
        <w:rPr>
          <w:rFonts w:asciiTheme="majorHAnsi" w:hAnsiTheme="majorHAnsi" w:cstheme="majorHAnsi"/>
        </w:rPr>
        <w:softHyphen/>
      </w:r>
      <w:r w:rsidRPr="00754885">
        <w:rPr>
          <w:rFonts w:asciiTheme="majorHAnsi" w:hAnsiTheme="majorHAnsi" w:cstheme="majorHAnsi"/>
        </w:rPr>
        <w:softHyphen/>
      </w:r>
      <w:r w:rsidRPr="00754885">
        <w:rPr>
          <w:rFonts w:asciiTheme="majorHAnsi" w:hAnsiTheme="majorHAnsi" w:cstheme="majorHAnsi"/>
        </w:rPr>
        <w:softHyphen/>
        <w:t xml:space="preserve"> ___________________________</w:t>
      </w:r>
    </w:p>
    <w:sectPr w:rsidR="0012641A" w:rsidRPr="00754885" w:rsidSect="000D30AC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77878"/>
    <w:multiLevelType w:val="hybridMultilevel"/>
    <w:tmpl w:val="E714885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86316"/>
    <w:multiLevelType w:val="hybridMultilevel"/>
    <w:tmpl w:val="401604EE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A076F0"/>
    <w:multiLevelType w:val="hybridMultilevel"/>
    <w:tmpl w:val="564C3392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10716"/>
    <w:multiLevelType w:val="hybridMultilevel"/>
    <w:tmpl w:val="0130042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57E3AA2"/>
    <w:multiLevelType w:val="hybridMultilevel"/>
    <w:tmpl w:val="C87842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F1A09"/>
    <w:multiLevelType w:val="hybridMultilevel"/>
    <w:tmpl w:val="F10C1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A2E"/>
    <w:rsid w:val="0002411A"/>
    <w:rsid w:val="0003326E"/>
    <w:rsid w:val="000628B9"/>
    <w:rsid w:val="00087BD4"/>
    <w:rsid w:val="000962E7"/>
    <w:rsid w:val="000B5569"/>
    <w:rsid w:val="000D30AC"/>
    <w:rsid w:val="000F7252"/>
    <w:rsid w:val="0012641A"/>
    <w:rsid w:val="001949CF"/>
    <w:rsid w:val="001A60C5"/>
    <w:rsid w:val="00217348"/>
    <w:rsid w:val="002A3410"/>
    <w:rsid w:val="002B798D"/>
    <w:rsid w:val="003448FB"/>
    <w:rsid w:val="00363C46"/>
    <w:rsid w:val="003F0228"/>
    <w:rsid w:val="00446FD5"/>
    <w:rsid w:val="004C6751"/>
    <w:rsid w:val="004C69C2"/>
    <w:rsid w:val="005A12D4"/>
    <w:rsid w:val="005C36D5"/>
    <w:rsid w:val="005E21B9"/>
    <w:rsid w:val="005F7465"/>
    <w:rsid w:val="0065759C"/>
    <w:rsid w:val="006813F6"/>
    <w:rsid w:val="006B635E"/>
    <w:rsid w:val="006E08C0"/>
    <w:rsid w:val="00717A33"/>
    <w:rsid w:val="00754885"/>
    <w:rsid w:val="007A0370"/>
    <w:rsid w:val="00802BFE"/>
    <w:rsid w:val="008154EC"/>
    <w:rsid w:val="00835A2C"/>
    <w:rsid w:val="0085301A"/>
    <w:rsid w:val="00930D2D"/>
    <w:rsid w:val="00940317"/>
    <w:rsid w:val="00A07E89"/>
    <w:rsid w:val="00A424F5"/>
    <w:rsid w:val="00AC6D44"/>
    <w:rsid w:val="00AD6A2E"/>
    <w:rsid w:val="00B52DDF"/>
    <w:rsid w:val="00B85E11"/>
    <w:rsid w:val="00BB4546"/>
    <w:rsid w:val="00C91295"/>
    <w:rsid w:val="00DF61F8"/>
    <w:rsid w:val="00E203A4"/>
    <w:rsid w:val="00EC07FD"/>
    <w:rsid w:val="00F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6190"/>
  <w15:chartTrackingRefBased/>
  <w15:docId w15:val="{E19294CA-43AE-4412-BA5B-1AFDAEDA2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07FD"/>
    <w:pPr>
      <w:ind w:left="720"/>
      <w:contextualSpacing/>
    </w:pPr>
  </w:style>
  <w:style w:type="table" w:styleId="EinfacheTabelle1">
    <w:name w:val="Plain Table 1"/>
    <w:basedOn w:val="NormaleTabelle"/>
    <w:uiPriority w:val="41"/>
    <w:rsid w:val="00930D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9E150-9A7B-4AE7-88A9-2756F6EF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Falger Bianka</cp:lastModifiedBy>
  <cp:revision>17</cp:revision>
  <dcterms:created xsi:type="dcterms:W3CDTF">2020-06-10T17:36:00Z</dcterms:created>
  <dcterms:modified xsi:type="dcterms:W3CDTF">2022-06-14T10:16:00Z</dcterms:modified>
</cp:coreProperties>
</file>